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55E12F" w14:textId="77777777" w:rsidR="00DE3710" w:rsidRDefault="00DE3710" w:rsidP="00DE3710">
      <w:r>
        <w:rPr>
          <w:noProof/>
        </w:rPr>
        <w:drawing>
          <wp:inline distT="0" distB="0" distL="0" distR="0" wp14:anchorId="3F7ABCE6" wp14:editId="62AD8B1C">
            <wp:extent cx="5270500" cy="45968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459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CB59E" w14:textId="77777777" w:rsidR="00DE3710" w:rsidRDefault="00DE3710" w:rsidP="00DE3710"/>
    <w:p w14:paraId="0BC05DAC" w14:textId="77777777" w:rsidR="00DE3710" w:rsidRDefault="00DE3710" w:rsidP="00DE3710">
      <w:pPr>
        <w:jc w:val="center"/>
      </w:pPr>
      <w:r>
        <w:t>Annual General Meeting of Horticultural Media Association Australia</w:t>
      </w:r>
    </w:p>
    <w:p w14:paraId="6DD638D8" w14:textId="77777777" w:rsidR="00DE3710" w:rsidRDefault="00DE3710" w:rsidP="00DE3710">
      <w:pPr>
        <w:jc w:val="center"/>
      </w:pPr>
    </w:p>
    <w:p w14:paraId="4E4F9A7F" w14:textId="77777777" w:rsidR="00DE3710" w:rsidRPr="00E76CBF" w:rsidRDefault="00DE3710" w:rsidP="00DE3710">
      <w:pPr>
        <w:jc w:val="center"/>
        <w:rPr>
          <w:b/>
          <w:sz w:val="36"/>
          <w:szCs w:val="36"/>
        </w:rPr>
      </w:pPr>
      <w:r w:rsidRPr="00E76CBF">
        <w:rPr>
          <w:b/>
          <w:sz w:val="36"/>
          <w:szCs w:val="36"/>
        </w:rPr>
        <w:t>Agenda</w:t>
      </w:r>
    </w:p>
    <w:p w14:paraId="5EE6E6DB" w14:textId="2EC0C67F" w:rsidR="00DE3710" w:rsidRDefault="00DE3710" w:rsidP="00DE3710">
      <w:pPr>
        <w:jc w:val="center"/>
      </w:pPr>
      <w:r>
        <w:t>November 18, 202</w:t>
      </w:r>
      <w:r w:rsidR="009E368D">
        <w:t>6</w:t>
      </w:r>
      <w:r>
        <w:t xml:space="preserve"> at 7pm AEDT </w:t>
      </w:r>
      <w:r w:rsidRPr="00C26CA0">
        <w:t>(6.30pm SA/NT, 4pm WA, 6pm QLD)</w:t>
      </w:r>
    </w:p>
    <w:p w14:paraId="5B334EE7" w14:textId="77777777" w:rsidR="00DE3710" w:rsidRPr="00CF16BE" w:rsidRDefault="00DE3710" w:rsidP="00DE3710">
      <w:pPr>
        <w:rPr>
          <w:rFonts w:cstheme="minorHAnsi"/>
          <w:b/>
        </w:rPr>
      </w:pPr>
    </w:p>
    <w:p w14:paraId="5A66CA9C" w14:textId="77777777" w:rsidR="00DE3710" w:rsidRPr="00CF16BE" w:rsidRDefault="00DE3710" w:rsidP="00DE3710">
      <w:pPr>
        <w:jc w:val="center"/>
        <w:rPr>
          <w:rFonts w:cstheme="minorHAnsi"/>
          <w:b/>
        </w:rPr>
      </w:pPr>
      <w:r w:rsidRPr="00CF16BE">
        <w:rPr>
          <w:rFonts w:cstheme="minorHAnsi"/>
          <w:b/>
        </w:rPr>
        <w:t>Online link for Zoom meeting:</w:t>
      </w:r>
    </w:p>
    <w:p w14:paraId="3477A295" w14:textId="77777777" w:rsidR="00DE3710" w:rsidRDefault="00DE3710" w:rsidP="00DE3710"/>
    <w:p w14:paraId="6CA4F4C9" w14:textId="77777777" w:rsidR="00DE3710" w:rsidRDefault="00DE3710" w:rsidP="00DE3710">
      <w:r>
        <w:t>Topic: George Hoad's Zoom Meeting HMAA AGM</w:t>
      </w:r>
    </w:p>
    <w:p w14:paraId="0F4FA7E0" w14:textId="17697A55" w:rsidR="00DE3710" w:rsidRDefault="00DE3710" w:rsidP="00DE3710">
      <w:r>
        <w:t>Time: Nov 18, 2026 07:00 PM Canberra, Melbourne, Sydney</w:t>
      </w:r>
    </w:p>
    <w:p w14:paraId="7DE80294" w14:textId="77777777" w:rsidR="00DE3710" w:rsidRDefault="00DE3710" w:rsidP="00DE3710"/>
    <w:p w14:paraId="48B7EF89" w14:textId="77777777" w:rsidR="00DE3710" w:rsidRDefault="00DE3710" w:rsidP="00DE3710">
      <w:r>
        <w:t>Join Zoom Meeting</w:t>
      </w:r>
    </w:p>
    <w:p w14:paraId="204B8D8D" w14:textId="2245362C" w:rsidR="00DE3710" w:rsidRDefault="00DE3710" w:rsidP="00DE3710">
      <w:hyperlink r:id="rId8" w:history="1">
        <w:r w:rsidRPr="00400AF8">
          <w:rPr>
            <w:rStyle w:val="Hyperlink"/>
          </w:rPr>
          <w:t>https://us06web.zoom.us/j/81052063102?pwd=bqX7R9Oo7bJkpxhxCkKEJPBFSWfmHm.1</w:t>
        </w:r>
      </w:hyperlink>
    </w:p>
    <w:p w14:paraId="70E03B25" w14:textId="0B073762" w:rsidR="00DE3710" w:rsidRDefault="00DE3710" w:rsidP="00DE3710">
      <w:pPr>
        <w:rPr>
          <w:color w:val="000000"/>
        </w:rPr>
      </w:pPr>
      <w:r>
        <w:rPr>
          <w:rFonts w:ascii="Segoe UI" w:hAnsi="Segoe UI" w:cs="Segoe UI"/>
          <w:color w:val="000000"/>
          <w:sz w:val="21"/>
          <w:szCs w:val="21"/>
        </w:rPr>
        <w:t xml:space="preserve">Meeting ID: </w:t>
      </w:r>
      <w:r>
        <w:rPr>
          <w:color w:val="000000"/>
        </w:rPr>
        <w:t>810 5206 3102</w:t>
      </w:r>
      <w:r>
        <w:rPr>
          <w:rFonts w:ascii="Segoe UI" w:hAnsi="Segoe UI" w:cs="Segoe UI"/>
          <w:color w:val="000000"/>
          <w:sz w:val="21"/>
          <w:szCs w:val="21"/>
        </w:rPr>
        <w:br/>
        <w:t xml:space="preserve">Passcode: </w:t>
      </w:r>
      <w:r>
        <w:rPr>
          <w:color w:val="000000"/>
        </w:rPr>
        <w:t>838797</w:t>
      </w:r>
    </w:p>
    <w:p w14:paraId="549C6638" w14:textId="77777777" w:rsidR="00DE3710" w:rsidRPr="00BE4D90" w:rsidRDefault="00DE3710" w:rsidP="00BE4D90">
      <w:pPr>
        <w:spacing w:line="360" w:lineRule="auto"/>
        <w:rPr>
          <w:sz w:val="10"/>
          <w:szCs w:val="10"/>
        </w:rPr>
      </w:pPr>
    </w:p>
    <w:p w14:paraId="6549FF10" w14:textId="77777777" w:rsidR="00DE3710" w:rsidRDefault="00DE3710" w:rsidP="00BE4D90">
      <w:pPr>
        <w:pStyle w:val="ListParagraph"/>
        <w:numPr>
          <w:ilvl w:val="0"/>
          <w:numId w:val="1"/>
        </w:numPr>
        <w:spacing w:line="360" w:lineRule="auto"/>
      </w:pPr>
      <w:r>
        <w:t>Welcome</w:t>
      </w:r>
    </w:p>
    <w:p w14:paraId="62CAF5FB" w14:textId="77777777" w:rsidR="00DE3710" w:rsidRDefault="00DE3710" w:rsidP="00BE4D90">
      <w:pPr>
        <w:pStyle w:val="ListParagraph"/>
        <w:numPr>
          <w:ilvl w:val="0"/>
          <w:numId w:val="1"/>
        </w:numPr>
        <w:spacing w:line="360" w:lineRule="auto"/>
      </w:pPr>
      <w:r>
        <w:t>Present</w:t>
      </w:r>
    </w:p>
    <w:p w14:paraId="1F4B90FA" w14:textId="77777777" w:rsidR="00DE3710" w:rsidRDefault="00DE3710" w:rsidP="00BE4D90">
      <w:pPr>
        <w:pStyle w:val="ListParagraph"/>
        <w:numPr>
          <w:ilvl w:val="0"/>
          <w:numId w:val="1"/>
        </w:numPr>
        <w:spacing w:line="360" w:lineRule="auto"/>
      </w:pPr>
      <w:r>
        <w:t>Apologies</w:t>
      </w:r>
    </w:p>
    <w:p w14:paraId="310584CA" w14:textId="0246F85F" w:rsidR="00DE3710" w:rsidRPr="009E368D" w:rsidRDefault="00DE3710" w:rsidP="00BE4D90">
      <w:pPr>
        <w:pStyle w:val="ListParagraph"/>
        <w:numPr>
          <w:ilvl w:val="0"/>
          <w:numId w:val="1"/>
        </w:numPr>
        <w:spacing w:line="360" w:lineRule="auto"/>
        <w:rPr>
          <w:rFonts w:cstheme="minorHAnsi"/>
          <w:b/>
          <w:bCs/>
        </w:rPr>
      </w:pPr>
      <w:r w:rsidRPr="00916259">
        <w:t>VALE members and horticultural colleagues 202</w:t>
      </w:r>
      <w:r w:rsidR="009E368D">
        <w:t>6</w:t>
      </w:r>
      <w:r>
        <w:t xml:space="preserve">: </w:t>
      </w:r>
      <w:r w:rsidR="009E368D" w:rsidRPr="009E368D">
        <w:rPr>
          <w:rFonts w:ascii="Calibri" w:hAnsi="Calibri" w:cs="Calibri"/>
        </w:rPr>
        <w:t xml:space="preserve">Gil Teague and Geoff Prettejohn (Living Colour Nursery), </w:t>
      </w:r>
      <w:r w:rsidR="009E368D" w:rsidRPr="009E368D">
        <w:rPr>
          <w:rFonts w:cstheme="minorHAnsi"/>
        </w:rPr>
        <w:t xml:space="preserve">Keva North, </w:t>
      </w:r>
      <w:r w:rsidR="009E368D" w:rsidRPr="009E368D">
        <w:rPr>
          <w:rFonts w:cstheme="minorHAnsi"/>
          <w:color w:val="000000" w:themeColor="text1"/>
        </w:rPr>
        <w:t xml:space="preserve">Margaret Burchett, Dawn Fleming, </w:t>
      </w:r>
      <w:r w:rsidR="009E368D" w:rsidRPr="009E368D">
        <w:rPr>
          <w:rFonts w:cstheme="minorHAnsi"/>
        </w:rPr>
        <w:t>Susan Bampton, Neil Williams, David Austin (Roses UK), Peter Nixon, Bill Gratt</w:t>
      </w:r>
      <w:r w:rsidR="00356096">
        <w:rPr>
          <w:rFonts w:cstheme="minorHAnsi"/>
        </w:rPr>
        <w:t>a</w:t>
      </w:r>
      <w:r w:rsidR="009E368D" w:rsidRPr="009E368D">
        <w:rPr>
          <w:rFonts w:cstheme="minorHAnsi"/>
        </w:rPr>
        <w:t>n (nurseryman and bulb specialist, NSW)</w:t>
      </w:r>
    </w:p>
    <w:p w14:paraId="3BC3F52D" w14:textId="6AB30DFE" w:rsidR="00DE3710" w:rsidRDefault="00DE3710" w:rsidP="00BE4D90">
      <w:pPr>
        <w:pStyle w:val="ListParagraph"/>
        <w:numPr>
          <w:ilvl w:val="0"/>
          <w:numId w:val="1"/>
        </w:numPr>
        <w:spacing w:line="360" w:lineRule="auto"/>
      </w:pPr>
      <w:r>
        <w:t>Acceptance of minutes of previous AGM (2025)</w:t>
      </w:r>
    </w:p>
    <w:p w14:paraId="67A1973D" w14:textId="77777777" w:rsidR="00DE3710" w:rsidRDefault="00DE3710" w:rsidP="00BE4D90">
      <w:pPr>
        <w:pStyle w:val="ListParagraph"/>
        <w:numPr>
          <w:ilvl w:val="0"/>
          <w:numId w:val="1"/>
        </w:numPr>
        <w:spacing w:line="360" w:lineRule="auto"/>
      </w:pPr>
      <w:r>
        <w:t>President’s report</w:t>
      </w:r>
    </w:p>
    <w:p w14:paraId="3D33DB79" w14:textId="77777777" w:rsidR="00DE3710" w:rsidRDefault="00DE3710" w:rsidP="00BE4D90">
      <w:pPr>
        <w:pStyle w:val="ListParagraph"/>
        <w:numPr>
          <w:ilvl w:val="0"/>
          <w:numId w:val="1"/>
        </w:numPr>
        <w:spacing w:line="360" w:lineRule="auto"/>
      </w:pPr>
      <w:r>
        <w:t>Treasurer’s report</w:t>
      </w:r>
    </w:p>
    <w:p w14:paraId="09778268" w14:textId="77777777" w:rsidR="00DE3710" w:rsidRDefault="00DE3710" w:rsidP="00BE4D90">
      <w:pPr>
        <w:pStyle w:val="ListParagraph"/>
        <w:numPr>
          <w:ilvl w:val="0"/>
          <w:numId w:val="1"/>
        </w:numPr>
        <w:spacing w:line="360" w:lineRule="auto"/>
      </w:pPr>
      <w:r>
        <w:t>Election of office bearers and committee</w:t>
      </w:r>
    </w:p>
    <w:p w14:paraId="48D29444" w14:textId="77777777" w:rsidR="00DE3710" w:rsidRDefault="00DE3710" w:rsidP="00BE4D90">
      <w:pPr>
        <w:pStyle w:val="ListParagraph"/>
        <w:spacing w:line="360" w:lineRule="auto"/>
      </w:pPr>
      <w:r>
        <w:t>President</w:t>
      </w:r>
    </w:p>
    <w:p w14:paraId="518ECF4A" w14:textId="77777777" w:rsidR="00DE3710" w:rsidRDefault="00DE3710" w:rsidP="00BE4D90">
      <w:pPr>
        <w:pStyle w:val="ListParagraph"/>
        <w:spacing w:line="360" w:lineRule="auto"/>
      </w:pPr>
      <w:r>
        <w:t>Vice President</w:t>
      </w:r>
    </w:p>
    <w:p w14:paraId="6EB33ADF" w14:textId="77777777" w:rsidR="00DE3710" w:rsidRDefault="00DE3710" w:rsidP="00BE4D90">
      <w:pPr>
        <w:pStyle w:val="ListParagraph"/>
        <w:spacing w:line="360" w:lineRule="auto"/>
      </w:pPr>
      <w:r>
        <w:t>Treasurer</w:t>
      </w:r>
    </w:p>
    <w:p w14:paraId="6CE679EA" w14:textId="77777777" w:rsidR="00DE3710" w:rsidRDefault="00DE3710" w:rsidP="00BE4D90">
      <w:pPr>
        <w:pStyle w:val="ListParagraph"/>
        <w:spacing w:line="360" w:lineRule="auto"/>
      </w:pPr>
      <w:r>
        <w:t>Secretary</w:t>
      </w:r>
    </w:p>
    <w:p w14:paraId="60DFFE6A" w14:textId="77777777" w:rsidR="00DE3710" w:rsidRDefault="00DE3710" w:rsidP="00BE4D90">
      <w:pPr>
        <w:pStyle w:val="ListParagraph"/>
        <w:spacing w:line="360" w:lineRule="auto"/>
      </w:pPr>
      <w:r>
        <w:t>Ordinary members (up to six)</w:t>
      </w:r>
    </w:p>
    <w:p w14:paraId="1D6DEC9D" w14:textId="003712AE" w:rsidR="00DE3710" w:rsidRPr="00B73AE0" w:rsidRDefault="00DE3710" w:rsidP="00BE4D90">
      <w:pPr>
        <w:pStyle w:val="ListParagraph"/>
        <w:numPr>
          <w:ilvl w:val="0"/>
          <w:numId w:val="1"/>
        </w:numPr>
        <w:spacing w:line="360" w:lineRule="auto"/>
        <w:rPr>
          <w:color w:val="000000" w:themeColor="text1"/>
          <w:lang w:val="en-AU"/>
        </w:rPr>
      </w:pPr>
      <w:r w:rsidRPr="00B73AE0">
        <w:rPr>
          <w:color w:val="000000" w:themeColor="text1"/>
          <w:lang w:val="en-AU"/>
        </w:rPr>
        <w:t xml:space="preserve">Annual Subscription Fee - </w:t>
      </w:r>
      <w:r w:rsidRPr="00B73AE0">
        <w:t>Resolution 1</w:t>
      </w:r>
    </w:p>
    <w:p w14:paraId="1D1B0619" w14:textId="1E353917" w:rsidR="00DE3710" w:rsidRPr="00B73AE0" w:rsidRDefault="00DE3710" w:rsidP="00BE4D90">
      <w:pPr>
        <w:pStyle w:val="ListParagraph"/>
        <w:spacing w:line="360" w:lineRule="auto"/>
      </w:pPr>
      <w:r w:rsidRPr="00B73AE0">
        <w:t xml:space="preserve">Resolution: that the HMAA annual membership fee </w:t>
      </w:r>
      <w:proofErr w:type="gramStart"/>
      <w:r w:rsidRPr="00B73AE0">
        <w:t>remain</w:t>
      </w:r>
      <w:proofErr w:type="gramEnd"/>
      <w:r w:rsidRPr="00B73AE0">
        <w:t xml:space="preserve"> at $</w:t>
      </w:r>
      <w:r w:rsidR="00BE4D90" w:rsidRPr="00B73AE0">
        <w:t>120</w:t>
      </w:r>
      <w:r w:rsidR="005D0210" w:rsidRPr="00B73AE0">
        <w:t xml:space="preserve"> </w:t>
      </w:r>
      <w:r w:rsidRPr="00B73AE0">
        <w:t>for 202</w:t>
      </w:r>
      <w:r w:rsidR="00BE4D90" w:rsidRPr="00B73AE0">
        <w:t>7</w:t>
      </w:r>
      <w:r w:rsidRPr="00B73AE0">
        <w:t xml:space="preserve"> payable in July 202</w:t>
      </w:r>
      <w:r w:rsidR="00BE4D90" w:rsidRPr="00B73AE0">
        <w:t>7</w:t>
      </w:r>
      <w:r w:rsidRPr="00B73AE0">
        <w:t>.</w:t>
      </w:r>
    </w:p>
    <w:p w14:paraId="03CCFF66" w14:textId="75F7B753" w:rsidR="00BE4D90" w:rsidRDefault="00BE4D90" w:rsidP="00BE4D90">
      <w:pPr>
        <w:pStyle w:val="ListParagraph"/>
        <w:spacing w:line="360" w:lineRule="auto"/>
      </w:pPr>
      <w:r w:rsidRPr="00B73AE0">
        <w:t>NB. Motion passed at a Special General Meeting held on February 25 2026 to raise the annual membership fees to $120.</w:t>
      </w:r>
    </w:p>
    <w:p w14:paraId="78448E55" w14:textId="2BBE733E" w:rsidR="00DE3710" w:rsidRPr="00D20B9F" w:rsidRDefault="00DE3710" w:rsidP="00BE4D90">
      <w:pPr>
        <w:pStyle w:val="ListParagraph"/>
        <w:numPr>
          <w:ilvl w:val="0"/>
          <w:numId w:val="1"/>
        </w:numPr>
        <w:spacing w:line="360" w:lineRule="auto"/>
      </w:pPr>
      <w:r>
        <w:t>General business</w:t>
      </w:r>
    </w:p>
    <w:p w14:paraId="6C653AA7" w14:textId="0540FFB4" w:rsidR="00BE4D90" w:rsidRDefault="00DE3710" w:rsidP="00BE4D90">
      <w:pPr>
        <w:pStyle w:val="ListParagraph"/>
        <w:numPr>
          <w:ilvl w:val="0"/>
          <w:numId w:val="1"/>
        </w:numPr>
        <w:spacing w:line="360" w:lineRule="auto"/>
      </w:pPr>
      <w:r>
        <w:t>Meeting closed</w:t>
      </w:r>
    </w:p>
    <w:sectPr w:rsidR="00BE4D90" w:rsidSect="00DE371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C89348" w14:textId="77777777" w:rsidR="00EC44B7" w:rsidRDefault="00EC44B7">
      <w:r>
        <w:separator/>
      </w:r>
    </w:p>
  </w:endnote>
  <w:endnote w:type="continuationSeparator" w:id="0">
    <w:p w14:paraId="3769E069" w14:textId="77777777" w:rsidR="00EC44B7" w:rsidRDefault="00EC4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DB1256" w14:textId="77777777" w:rsidR="00DE3710" w:rsidRDefault="00DE37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4F7074" w14:textId="77777777" w:rsidR="00DE3710" w:rsidRDefault="00DE371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764088" w14:textId="77777777" w:rsidR="00DE3710" w:rsidRDefault="00DE37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B2AD0F" w14:textId="77777777" w:rsidR="00EC44B7" w:rsidRDefault="00EC44B7">
      <w:r>
        <w:separator/>
      </w:r>
    </w:p>
  </w:footnote>
  <w:footnote w:type="continuationSeparator" w:id="0">
    <w:p w14:paraId="5185A1ED" w14:textId="77777777" w:rsidR="00EC44B7" w:rsidRDefault="00EC44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BE9CEB" w14:textId="77777777" w:rsidR="00DE3710" w:rsidRDefault="00DE37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0AC519" w14:textId="77777777" w:rsidR="00DE3710" w:rsidRDefault="00DE371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F042FF" w14:textId="77777777" w:rsidR="00DE3710" w:rsidRDefault="00DE37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EDC675D"/>
    <w:multiLevelType w:val="hybridMultilevel"/>
    <w:tmpl w:val="47FE4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734091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710"/>
    <w:rsid w:val="000305AC"/>
    <w:rsid w:val="00155CBA"/>
    <w:rsid w:val="001D5EF9"/>
    <w:rsid w:val="0031443B"/>
    <w:rsid w:val="00356096"/>
    <w:rsid w:val="00390B28"/>
    <w:rsid w:val="003C67C0"/>
    <w:rsid w:val="003F2DE7"/>
    <w:rsid w:val="005B07A3"/>
    <w:rsid w:val="005D0210"/>
    <w:rsid w:val="00655216"/>
    <w:rsid w:val="006C195C"/>
    <w:rsid w:val="00816632"/>
    <w:rsid w:val="00851D34"/>
    <w:rsid w:val="008A0F56"/>
    <w:rsid w:val="008E50BF"/>
    <w:rsid w:val="009B7E7E"/>
    <w:rsid w:val="009E368D"/>
    <w:rsid w:val="00A92C79"/>
    <w:rsid w:val="00B73AE0"/>
    <w:rsid w:val="00B81D07"/>
    <w:rsid w:val="00BE4D90"/>
    <w:rsid w:val="00CD083E"/>
    <w:rsid w:val="00D34F4D"/>
    <w:rsid w:val="00DE3710"/>
    <w:rsid w:val="00E77609"/>
    <w:rsid w:val="00EC4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41B60E"/>
  <w14:defaultImageDpi w14:val="32767"/>
  <w15:chartTrackingRefBased/>
  <w15:docId w15:val="{58918CFF-0EE3-5E45-A4B1-1C5D3226E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DE3710"/>
    <w:rPr>
      <w:rFonts w:eastAsiaTheme="minorEastAsia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37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37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37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37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37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37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37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37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37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37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37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37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371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371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37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37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37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37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37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37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371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37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37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37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37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371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37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371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371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E37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3710"/>
    <w:rPr>
      <w:rFonts w:eastAsiaTheme="minorEastAsia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E37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3710"/>
    <w:rPr>
      <w:rFonts w:eastAsiaTheme="minorEastAsia"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DE37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1052063102?pwd=bqX7R9Oo7bJkpxhxCkKEJPBFSWfmHm.1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Hoad</dc:creator>
  <cp:keywords/>
  <dc:description/>
  <cp:lastModifiedBy>George Hoad</cp:lastModifiedBy>
  <cp:revision>5</cp:revision>
  <dcterms:created xsi:type="dcterms:W3CDTF">2026-10-07T20:54:00Z</dcterms:created>
  <dcterms:modified xsi:type="dcterms:W3CDTF">2026-10-21T05:42:00Z</dcterms:modified>
</cp:coreProperties>
</file>